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D45B3" w14:textId="4BFC641A" w:rsidR="00901B13" w:rsidRDefault="003D31FF" w:rsidP="003D31FF">
      <w:pPr>
        <w:pStyle w:val="ekvue1arial"/>
      </w:pPr>
      <w:bookmarkStart w:id="0" w:name="bmStart"/>
      <w:bookmarkEnd w:id="0"/>
      <w:r>
        <w:t>Methode</w:t>
      </w:r>
      <w:r w:rsidR="00FE0A69">
        <w:t>: E</w:t>
      </w:r>
      <w:r>
        <w:t xml:space="preserve">inen Friedhof </w:t>
      </w:r>
      <w:r w:rsidRPr="00FA102C">
        <w:t>erkunden</w:t>
      </w:r>
    </w:p>
    <w:p w14:paraId="1857B8ED" w14:textId="77777777" w:rsidR="003D31FF" w:rsidRDefault="003D31FF" w:rsidP="00FD20A8"/>
    <w:p w14:paraId="785E07DA" w14:textId="77777777" w:rsidR="003D31FF" w:rsidRDefault="003D31FF" w:rsidP="003D31FF">
      <w:pPr>
        <w:pStyle w:val="ekvue3arial"/>
      </w:pPr>
      <w:r>
        <w:t>Verhaltensregeln</w:t>
      </w:r>
    </w:p>
    <w:p w14:paraId="7B1A5A57" w14:textId="7562AC14" w:rsidR="00FE0A69" w:rsidRDefault="003D31FF" w:rsidP="00FE0A69">
      <w:r>
        <w:t xml:space="preserve">Ein Friedhof ist ein Ort der Erinnerung und der Trauer. Bei einem Besuch </w:t>
      </w:r>
      <w:r w:rsidR="00FE0A69">
        <w:t>solltet ihr</w:t>
      </w:r>
      <w:r>
        <w:t xml:space="preserve"> gewisse Regeln </w:t>
      </w:r>
      <w:r w:rsidR="00FE0A69">
        <w:t>beachten:</w:t>
      </w:r>
    </w:p>
    <w:p w14:paraId="12257104" w14:textId="77777777" w:rsidR="00FE0A69" w:rsidRDefault="00FE0A69" w:rsidP="00FE0A69"/>
    <w:p w14:paraId="03C923AC" w14:textId="7CF6CE3D" w:rsidR="00FE0A69" w:rsidRDefault="00FE0A69" w:rsidP="00FE0A69">
      <w:pPr>
        <w:pStyle w:val="Listenabsatz"/>
        <w:numPr>
          <w:ilvl w:val="0"/>
          <w:numId w:val="6"/>
        </w:numPr>
      </w:pPr>
      <w:r>
        <w:t>Sprecht leise!</w:t>
      </w:r>
    </w:p>
    <w:p w14:paraId="2C3ACF90" w14:textId="4807CCAB" w:rsidR="00FE0A69" w:rsidRDefault="00FE0A69" w:rsidP="00FE0A69">
      <w:pPr>
        <w:pStyle w:val="Listenabsatz"/>
        <w:numPr>
          <w:ilvl w:val="0"/>
          <w:numId w:val="6"/>
        </w:numPr>
      </w:pPr>
      <w:r>
        <w:t>Betretet keine</w:t>
      </w:r>
      <w:r w:rsidR="003D31FF">
        <w:t xml:space="preserve"> Gräber </w:t>
      </w:r>
      <w:r>
        <w:t>und Rasenflächen!</w:t>
      </w:r>
    </w:p>
    <w:p w14:paraId="242E3475" w14:textId="30F6DA63" w:rsidR="00FE0A69" w:rsidRDefault="00FE0A69" w:rsidP="00FE0A69">
      <w:pPr>
        <w:pStyle w:val="Listenabsatz"/>
        <w:numPr>
          <w:ilvl w:val="0"/>
          <w:numId w:val="6"/>
        </w:numPr>
      </w:pPr>
      <w:r>
        <w:t>Nutzt den</w:t>
      </w:r>
      <w:r w:rsidR="003D31FF">
        <w:t xml:space="preserve"> </w:t>
      </w:r>
      <w:r w:rsidR="00C56EC8">
        <w:t>F</w:t>
      </w:r>
      <w:r w:rsidR="003D31FF">
        <w:t xml:space="preserve">riedhof </w:t>
      </w:r>
      <w:r>
        <w:t>nicht als Spielplatz!</w:t>
      </w:r>
    </w:p>
    <w:p w14:paraId="2AF1B8EF" w14:textId="3DA8E08D" w:rsidR="00F77C8D" w:rsidRDefault="00FE0A69" w:rsidP="00FE0A69">
      <w:pPr>
        <w:pStyle w:val="Listenabsatz"/>
        <w:numPr>
          <w:ilvl w:val="0"/>
          <w:numId w:val="6"/>
        </w:numPr>
      </w:pPr>
      <w:r>
        <w:t>Werft Müll nur in die dafür vorgesehenen Behälter!</w:t>
      </w:r>
    </w:p>
    <w:p w14:paraId="16508510" w14:textId="77777777" w:rsidR="00F77C8D" w:rsidRPr="00F77C8D" w:rsidRDefault="00F77C8D" w:rsidP="00F77C8D">
      <w:pPr>
        <w:pStyle w:val="ekvaufzhlung"/>
      </w:pPr>
    </w:p>
    <w:p w14:paraId="2A0D814B" w14:textId="15247E69" w:rsidR="003D31FF" w:rsidRPr="003D31FF" w:rsidRDefault="003D31FF" w:rsidP="00FD20A8">
      <w:pPr>
        <w:rPr>
          <w:rStyle w:val="ekvarbeitsanweisungdeutsch"/>
        </w:rPr>
      </w:pPr>
      <w:r w:rsidRPr="003D31FF">
        <w:rPr>
          <w:rStyle w:val="ekvarbeitsanweisungdeutsch"/>
        </w:rPr>
        <w:t xml:space="preserve">Fallen </w:t>
      </w:r>
      <w:r w:rsidR="00FE0A69">
        <w:rPr>
          <w:rStyle w:val="ekvarbeitsanweisungdeutsch"/>
        </w:rPr>
        <w:t xml:space="preserve">euch </w:t>
      </w:r>
      <w:r w:rsidRPr="003D31FF">
        <w:rPr>
          <w:rStyle w:val="ekvarbeitsanweisungdeutsch"/>
        </w:rPr>
        <w:t xml:space="preserve">weitere Regeln ein? </w:t>
      </w:r>
      <w:r w:rsidR="00FE0A69">
        <w:rPr>
          <w:rStyle w:val="ekvarbeitsanweisungdeutsch"/>
        </w:rPr>
        <w:t>Schreibt auf.</w:t>
      </w:r>
    </w:p>
    <w:p w14:paraId="6325E2DA" w14:textId="77777777" w:rsidR="00F77C8D" w:rsidRDefault="00F77C8D" w:rsidP="00F77C8D">
      <w:pPr>
        <w:pStyle w:val="ekvschreiblinie"/>
        <w:rPr>
          <w:u w:val="single"/>
        </w:rPr>
      </w:pP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</w:p>
    <w:p w14:paraId="3F7C9F69" w14:textId="77777777" w:rsidR="00F77C8D" w:rsidRPr="00F77C8D" w:rsidRDefault="00F77C8D" w:rsidP="00F77C8D">
      <w:pPr>
        <w:pStyle w:val="ekvschreiblinie"/>
        <w:rPr>
          <w:u w:val="single"/>
        </w:rPr>
      </w:pP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</w:p>
    <w:p w14:paraId="2AFC4D4C" w14:textId="77777777" w:rsidR="003D31FF" w:rsidRDefault="003D31FF" w:rsidP="00FD20A8"/>
    <w:p w14:paraId="2C2E2165" w14:textId="77777777" w:rsidR="003D31FF" w:rsidRDefault="003D31FF" w:rsidP="003D31FF">
      <w:pPr>
        <w:pStyle w:val="ekvue3arial"/>
      </w:pPr>
      <w:r>
        <w:t>Materialliste</w:t>
      </w:r>
    </w:p>
    <w:p w14:paraId="666F9711" w14:textId="77777777" w:rsidR="00FE0A69" w:rsidRDefault="003D31FF" w:rsidP="00FE0A69">
      <w:r>
        <w:t>Zur Erkundung braucht ihr verschiedene Hilfsmittel. Helfen können euch folgende Dinge</w:t>
      </w:r>
      <w:r w:rsidR="00FE0A69">
        <w:t>:</w:t>
      </w:r>
    </w:p>
    <w:p w14:paraId="075D329A" w14:textId="68472ADB" w:rsidR="00FE0A69" w:rsidRDefault="003D31FF" w:rsidP="00FE0A69">
      <w:pPr>
        <w:pStyle w:val="Listenabsatz"/>
        <w:numPr>
          <w:ilvl w:val="0"/>
          <w:numId w:val="10"/>
        </w:numPr>
      </w:pPr>
      <w:r>
        <w:t>Friedhofsplan</w:t>
      </w:r>
      <w:r w:rsidR="00FE0A69">
        <w:t>,</w:t>
      </w:r>
    </w:p>
    <w:p w14:paraId="3EC7B51E" w14:textId="0D4404EE" w:rsidR="00FE0A69" w:rsidRDefault="003D31FF" w:rsidP="00FE0A69">
      <w:pPr>
        <w:pStyle w:val="Listenabsatz"/>
        <w:numPr>
          <w:ilvl w:val="0"/>
          <w:numId w:val="10"/>
        </w:numPr>
      </w:pPr>
      <w:r>
        <w:t>Schreibzeug</w:t>
      </w:r>
      <w:r w:rsidR="00FE0A69">
        <w:t>,</w:t>
      </w:r>
    </w:p>
    <w:p w14:paraId="72C8ECC9" w14:textId="6E131DAF" w:rsidR="003D31FF" w:rsidRDefault="00FE0A69" w:rsidP="00FE0A69">
      <w:pPr>
        <w:pStyle w:val="Listenabsatz"/>
        <w:numPr>
          <w:ilvl w:val="0"/>
          <w:numId w:val="10"/>
        </w:numPr>
      </w:pPr>
      <w:r>
        <w:t>Smartphone oder Kamera</w:t>
      </w:r>
      <w:r w:rsidR="003D31FF">
        <w:t xml:space="preserve"> zum Fotografieren</w:t>
      </w:r>
      <w:r>
        <w:t>.</w:t>
      </w:r>
    </w:p>
    <w:p w14:paraId="2130DB00" w14:textId="77777777" w:rsidR="003D31FF" w:rsidRDefault="003D31FF" w:rsidP="003D31FF"/>
    <w:p w14:paraId="6A4E4BC4" w14:textId="48A6C855" w:rsidR="003D31FF" w:rsidRPr="003D31FF" w:rsidRDefault="003D31FF" w:rsidP="00FD20A8">
      <w:pPr>
        <w:rPr>
          <w:rStyle w:val="ekvarbeitsanweisungdeutsch"/>
        </w:rPr>
      </w:pPr>
      <w:r w:rsidRPr="003D31FF">
        <w:rPr>
          <w:rStyle w:val="ekvarbeitsanweisungdeutsch"/>
        </w:rPr>
        <w:t>Tragt weitere Materialien zusammen, die euch bei der Erkundung helfen können</w:t>
      </w:r>
      <w:r w:rsidR="00FE0A69">
        <w:rPr>
          <w:rStyle w:val="ekvarbeitsanweisungdeutsch"/>
        </w:rPr>
        <w:t>.</w:t>
      </w:r>
    </w:p>
    <w:p w14:paraId="58BD83F4" w14:textId="77777777" w:rsidR="00F77C8D" w:rsidRDefault="00F77C8D" w:rsidP="00F77C8D">
      <w:pPr>
        <w:pStyle w:val="ekvschreiblinie"/>
        <w:rPr>
          <w:u w:val="single"/>
        </w:rPr>
      </w:pP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</w:p>
    <w:p w14:paraId="797C1B1A" w14:textId="77777777" w:rsidR="00F77C8D" w:rsidRPr="00F77C8D" w:rsidRDefault="00F77C8D" w:rsidP="00F77C8D">
      <w:pPr>
        <w:pStyle w:val="ekvschreiblinie"/>
        <w:rPr>
          <w:u w:val="single"/>
        </w:rPr>
      </w:pP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</w:p>
    <w:p w14:paraId="2928B121" w14:textId="77777777" w:rsidR="00F77C8D" w:rsidRPr="00F77C8D" w:rsidRDefault="00F77C8D" w:rsidP="00F77C8D">
      <w:pPr>
        <w:pStyle w:val="ekvschreiblinie"/>
        <w:rPr>
          <w:u w:val="single"/>
        </w:rPr>
      </w:pPr>
    </w:p>
    <w:p w14:paraId="191FFC0F" w14:textId="77777777" w:rsidR="003D31FF" w:rsidRDefault="003D31FF" w:rsidP="003D31FF">
      <w:pPr>
        <w:pStyle w:val="ekvue3arial"/>
      </w:pPr>
      <w:r>
        <w:t>Leitfragen zur Erkundung</w:t>
      </w:r>
    </w:p>
    <w:p w14:paraId="2F3EC632" w14:textId="77777777" w:rsidR="00FE0A69" w:rsidRDefault="003D31FF" w:rsidP="00FE0A69">
      <w:r>
        <w:t>Leitfragen geben eurer Erkundung Struktur. Hier findet ihr ein paar Beispiele:</w:t>
      </w:r>
    </w:p>
    <w:p w14:paraId="4748B057" w14:textId="77777777" w:rsidR="00FE0A69" w:rsidRDefault="003D31FF" w:rsidP="00FE0A69">
      <w:pPr>
        <w:pStyle w:val="Listenabsatz"/>
        <w:numPr>
          <w:ilvl w:val="0"/>
          <w:numId w:val="11"/>
        </w:numPr>
      </w:pPr>
      <w:r>
        <w:t>Wie viele Gräber befinden sich auf dem Friedhof?</w:t>
      </w:r>
    </w:p>
    <w:p w14:paraId="6667D701" w14:textId="77777777" w:rsidR="00FE0A69" w:rsidRDefault="003D31FF" w:rsidP="00FE0A69">
      <w:pPr>
        <w:pStyle w:val="Listenabsatz"/>
        <w:numPr>
          <w:ilvl w:val="0"/>
          <w:numId w:val="11"/>
        </w:numPr>
      </w:pPr>
      <w:r>
        <w:t>Wie sind die Gräber gestaltet? Gibt es Gemeinsamkeiten?</w:t>
      </w:r>
    </w:p>
    <w:p w14:paraId="00C5B1F5" w14:textId="58198749" w:rsidR="003D31FF" w:rsidRDefault="003D31FF" w:rsidP="00FE0A69">
      <w:pPr>
        <w:pStyle w:val="Listenabsatz"/>
        <w:numPr>
          <w:ilvl w:val="0"/>
          <w:numId w:val="11"/>
        </w:numPr>
      </w:pPr>
      <w:r>
        <w:t>Welches ist das älteste Grab?</w:t>
      </w:r>
    </w:p>
    <w:p w14:paraId="3B48C617" w14:textId="77777777" w:rsidR="003D31FF" w:rsidRDefault="003D31FF" w:rsidP="00FD20A8"/>
    <w:p w14:paraId="71E44223" w14:textId="5B9117B4" w:rsidR="003D31FF" w:rsidRDefault="003D31FF" w:rsidP="00FD20A8">
      <w:pPr>
        <w:rPr>
          <w:rStyle w:val="ekvarbeitsanweisungdeutsch"/>
        </w:rPr>
      </w:pPr>
      <w:r w:rsidRPr="003D31FF">
        <w:rPr>
          <w:rStyle w:val="ekvarbeitsanweisungdeutsch"/>
        </w:rPr>
        <w:t>Formuliert weitere Fragen für eure Erkundung</w:t>
      </w:r>
      <w:r w:rsidR="00FE0A69">
        <w:rPr>
          <w:rStyle w:val="ekvarbeitsanweisungdeutsch"/>
        </w:rPr>
        <w:t>.</w:t>
      </w:r>
    </w:p>
    <w:p w14:paraId="5CCA1F97" w14:textId="77777777" w:rsidR="00F77C8D" w:rsidRDefault="00F77C8D" w:rsidP="00F77C8D">
      <w:pPr>
        <w:pStyle w:val="ekvschreiblinie"/>
        <w:rPr>
          <w:u w:val="single"/>
        </w:rPr>
      </w:pP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</w:p>
    <w:p w14:paraId="512ACCD4" w14:textId="77777777" w:rsidR="00F77C8D" w:rsidRPr="00F77C8D" w:rsidRDefault="00F77C8D" w:rsidP="00F77C8D">
      <w:pPr>
        <w:pStyle w:val="ekvschreiblinie"/>
        <w:rPr>
          <w:rStyle w:val="ekvarbeitsanweisungdeutsch"/>
          <w:u w:val="single"/>
        </w:rPr>
      </w:pP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  <w:r w:rsidRPr="00F77C8D">
        <w:rPr>
          <w:u w:val="single"/>
        </w:rPr>
        <w:tab/>
      </w:r>
    </w:p>
    <w:sectPr w:rsidR="00F77C8D" w:rsidRPr="00F77C8D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F7FCA" w14:textId="77777777" w:rsidR="009F63D4" w:rsidRDefault="009F63D4" w:rsidP="003C599D">
      <w:pPr>
        <w:spacing w:line="240" w:lineRule="auto"/>
      </w:pPr>
      <w:r>
        <w:separator/>
      </w:r>
    </w:p>
  </w:endnote>
  <w:endnote w:type="continuationSeparator" w:id="0">
    <w:p w14:paraId="4EFAF4D8" w14:textId="77777777" w:rsidR="009F63D4" w:rsidRDefault="009F63D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B1D235E" w14:textId="77777777" w:rsidTr="00503EE6">
      <w:trPr>
        <w:trHeight w:hRule="exact" w:val="680"/>
      </w:trPr>
      <w:tc>
        <w:tcPr>
          <w:tcW w:w="864" w:type="dxa"/>
          <w:noWrap/>
        </w:tcPr>
        <w:p w14:paraId="49077596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05198A3" wp14:editId="555956E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E36DC00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</w:t>
          </w:r>
          <w:r w:rsidRPr="00FA102C">
            <w:t>Alle</w:t>
          </w:r>
          <w:r w:rsidRPr="00913892">
            <w:t xml:space="preserve">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A80B04E" w14:textId="3B469832" w:rsidR="002659C5" w:rsidRPr="00913892" w:rsidRDefault="00FE0A69" w:rsidP="00947DC8">
          <w:pPr>
            <w:pStyle w:val="ekvquelle"/>
          </w:pPr>
          <w:r>
            <w:t>Autor: Claudius Kretzer</w:t>
          </w:r>
        </w:p>
      </w:tc>
      <w:tc>
        <w:tcPr>
          <w:tcW w:w="813" w:type="dxa"/>
        </w:tcPr>
        <w:p w14:paraId="15F88BF0" w14:textId="77777777" w:rsidR="002659C5" w:rsidRPr="00913892" w:rsidRDefault="002659C5" w:rsidP="00913892">
          <w:pPr>
            <w:pStyle w:val="ekvpagina"/>
          </w:pPr>
        </w:p>
      </w:tc>
    </w:tr>
  </w:tbl>
  <w:p w14:paraId="27E2BB4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0CD36" w14:textId="77777777" w:rsidR="009F63D4" w:rsidRDefault="009F63D4" w:rsidP="003C599D">
      <w:pPr>
        <w:spacing w:line="240" w:lineRule="auto"/>
      </w:pPr>
      <w:r>
        <w:separator/>
      </w:r>
    </w:p>
  </w:footnote>
  <w:footnote w:type="continuationSeparator" w:id="0">
    <w:p w14:paraId="1C23491D" w14:textId="77777777" w:rsidR="009F63D4" w:rsidRDefault="009F63D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74672F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BD6E3F6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F44536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F0FF160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ABB1A9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CB8CAA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5E041BB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B3030C7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4B4FA8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DFC82B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2CC0AE5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D06FA"/>
    <w:multiLevelType w:val="hybridMultilevel"/>
    <w:tmpl w:val="B992CF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620A4"/>
    <w:multiLevelType w:val="hybridMultilevel"/>
    <w:tmpl w:val="ECE816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62546"/>
    <w:multiLevelType w:val="hybridMultilevel"/>
    <w:tmpl w:val="40C05B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61FEE"/>
    <w:multiLevelType w:val="hybridMultilevel"/>
    <w:tmpl w:val="43043D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2696A"/>
    <w:multiLevelType w:val="hybridMultilevel"/>
    <w:tmpl w:val="CA8CF3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1490D"/>
    <w:multiLevelType w:val="hybridMultilevel"/>
    <w:tmpl w:val="9C2847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902D7"/>
    <w:multiLevelType w:val="hybridMultilevel"/>
    <w:tmpl w:val="27DCAE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F37A3"/>
    <w:multiLevelType w:val="hybridMultilevel"/>
    <w:tmpl w:val="61AA0E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97C9E"/>
    <w:multiLevelType w:val="hybridMultilevel"/>
    <w:tmpl w:val="2558F80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B64730"/>
    <w:multiLevelType w:val="hybridMultilevel"/>
    <w:tmpl w:val="5CFED1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751"/>
    <w:multiLevelType w:val="hybridMultilevel"/>
    <w:tmpl w:val="55F036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8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FF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1FF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9F63D4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56EC8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77C8D"/>
    <w:rsid w:val="00F849BE"/>
    <w:rsid w:val="00F940D3"/>
    <w:rsid w:val="00F94A4B"/>
    <w:rsid w:val="00F97237"/>
    <w:rsid w:val="00F97AD4"/>
    <w:rsid w:val="00FA07D2"/>
    <w:rsid w:val="00FA102C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0A69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EAFDDC"/>
  <w15:chartTrackingRefBased/>
  <w15:docId w15:val="{1110EECE-77EF-445E-B007-B9151BFF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2021-09-29T07:03:00Z</dcterms:created>
  <dcterms:modified xsi:type="dcterms:W3CDTF">2021-10-04T11:59:00Z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